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B6" w:rsidRPr="00E3770C" w:rsidRDefault="007634E1">
      <w:pPr>
        <w:rPr>
          <w:rFonts w:ascii="AR Pゴシック体M" w:eastAsia="AR Pゴシック体M" w:hAnsi="AR Pゴシック体M"/>
          <w:sz w:val="24"/>
          <w:szCs w:val="24"/>
        </w:rPr>
      </w:pPr>
      <w:r w:rsidRPr="00E3770C">
        <w:rPr>
          <w:rFonts w:ascii="AR Pゴシック体M" w:eastAsia="AR Pゴシック体M" w:hAnsi="AR Pゴシック体M" w:hint="eastAsia"/>
          <w:sz w:val="24"/>
          <w:szCs w:val="24"/>
        </w:rPr>
        <w:t xml:space="preserve">栃木県土木施工管理技士会　主催　</w:t>
      </w:r>
    </w:p>
    <w:p w:rsidR="007634E1" w:rsidRPr="00030E8B" w:rsidRDefault="007634E1" w:rsidP="00030E8B">
      <w:pPr>
        <w:rPr>
          <w:rFonts w:ascii="AR Pゴシック体M" w:eastAsia="AR Pゴシック体M" w:hAnsi="AR Pゴシック体M"/>
          <w:b/>
          <w:bCs/>
          <w:color w:val="FF0000"/>
          <w:sz w:val="24"/>
          <w:szCs w:val="24"/>
        </w:rPr>
      </w:pPr>
      <w:r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3日間</w:t>
      </w:r>
      <w:r w:rsidR="00030E8B"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の短期講習で、学科・実地試験の合格に向けたポイントを学習！</w:t>
      </w:r>
    </w:p>
    <w:p w:rsidR="005D09D6" w:rsidRDefault="00030E8B" w:rsidP="00030E8B">
      <w:pPr>
        <w:rPr>
          <w:rFonts w:ascii="AR Pゴシック体M" w:eastAsia="AR Pゴシック体M" w:hAnsi="AR Pゴシック体M"/>
          <w:b/>
          <w:bCs/>
          <w:color w:val="FF0000"/>
          <w:sz w:val="24"/>
          <w:szCs w:val="24"/>
        </w:rPr>
      </w:pPr>
      <w:r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２級土木施工管理技士の有資格者は</w:t>
      </w:r>
      <w:r w:rsidR="005D09D6"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「経営事項審査」の技術力の評価に</w:t>
      </w:r>
      <w:r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て</w:t>
      </w:r>
      <w:r w:rsidR="005D09D6"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２点加点！</w:t>
      </w:r>
    </w:p>
    <w:p w:rsidR="00C05F71" w:rsidRPr="00030E8B" w:rsidRDefault="00C05F71" w:rsidP="00030E8B">
      <w:pPr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-572184</wp:posOffset>
                </wp:positionH>
                <wp:positionV relativeFrom="paragraph">
                  <wp:posOffset>47723</wp:posOffset>
                </wp:positionV>
                <wp:extent cx="6723380" cy="1209577"/>
                <wp:effectExtent l="0" t="0" r="1270" b="0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2095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2104D" w:rsidRPr="00633B02" w:rsidRDefault="00C2389A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5C5FD0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元</w:t>
                            </w:r>
                            <w:r w:rsidR="007634E1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5C5FD0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9274F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後期</w:t>
                            </w:r>
                            <w:r w:rsidR="007634E1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試験対応</w:t>
                            </w:r>
                          </w:p>
                          <w:p w:rsidR="007634E1" w:rsidRPr="00633B02" w:rsidRDefault="002E6759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33B02"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7634E1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級土木施工管理技術検定</w:t>
                            </w:r>
                            <w:r w:rsidR="00633B02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学科・実地試験対策セミナー</w:t>
                            </w:r>
                          </w:p>
                          <w:p w:rsidR="00633B02" w:rsidRPr="00633B02" w:rsidRDefault="00633B02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7634E1" w:rsidRPr="007634E1" w:rsidRDefault="007634E1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6C89" id="Rectangle 3" o:spid="_x0000_s1026" style="position:absolute;left:0;text-align:left;margin-left:-45.05pt;margin-top:3.75pt;width:529.4pt;height:95.2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" fillcolor="#ffc000" stroked="f">
                <o:lock v:ext="edit" grouping="t"/>
                <v:textbox>
                  <w:txbxContent>
                    <w:p w:rsidR="0032104D" w:rsidRPr="00633B02" w:rsidRDefault="00C2389A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5C5FD0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元</w:t>
                      </w:r>
                      <w:r w:rsidR="007634E1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5C5FD0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89274F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後期</w:t>
                      </w:r>
                      <w:r w:rsidR="007634E1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試験対応</w:t>
                      </w:r>
                    </w:p>
                    <w:p w:rsidR="007634E1" w:rsidRPr="00633B02" w:rsidRDefault="002E6759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33B02"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7634E1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級土木施工管理技術検定</w:t>
                      </w:r>
                      <w:r w:rsidR="00633B02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学科・実地試験対策セミナー</w:t>
                      </w:r>
                    </w:p>
                    <w:p w:rsidR="00633B02" w:rsidRPr="00633B02" w:rsidRDefault="00633B02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</w:p>
                    <w:p w:rsidR="007634E1" w:rsidRPr="007634E1" w:rsidRDefault="007634E1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学科受験対策セミナー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Pr="00E3770C" w:rsidRDefault="00CD63F2" w:rsidP="000C3C49">
      <w:pPr>
        <w:pStyle w:val="Web"/>
        <w:ind w:firstLineChars="1100" w:firstLine="30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8"/>
          <w:szCs w:val="28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E3770C" w:rsidRDefault="00CD63F2" w:rsidP="00AA08F3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【日　　程】</w:t>
      </w:r>
      <w:r w:rsidR="0053720E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令和元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年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９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月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２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４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日（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火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）～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２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６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日（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木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）の３日間　</w:t>
      </w:r>
    </w:p>
    <w:p w:rsidR="00CD63F2" w:rsidRPr="00E3770C" w:rsidRDefault="00CD63F2" w:rsidP="00AA08F3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９：００～１７：００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【対　　象】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栃木県内の建設業者</w:t>
      </w:r>
      <w:r w:rsidR="006C4E6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等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【会　　場】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栃木県建設産業会館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【講　　師】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E3770C" w:rsidRDefault="00CD63F2" w:rsidP="00BA7ACB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参与　宮崎　茂　氏</w:t>
      </w:r>
    </w:p>
    <w:p w:rsidR="009E0519" w:rsidRPr="004B5BC8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  <w:r w:rsidRPr="004B5BC8">
        <w:rPr>
          <w:rFonts w:ascii="AR Pゴシック体M" w:eastAsia="AR Pゴシック体M" w:hAnsi="AR Pゴシック体M" w:cstheme="minorBidi" w:hint="eastAsia"/>
          <w:kern w:val="24"/>
        </w:rPr>
        <w:t>【受</w:t>
      </w:r>
      <w:r w:rsidR="00AB7F34" w:rsidRPr="004B5BC8">
        <w:rPr>
          <w:rFonts w:ascii="AR Pゴシック体M" w:eastAsia="AR Pゴシック体M" w:hAnsi="AR Pゴシック体M" w:cstheme="minorBidi" w:hint="eastAsia"/>
          <w:kern w:val="24"/>
        </w:rPr>
        <w:t xml:space="preserve"> </w:t>
      </w:r>
      <w:r w:rsidRPr="004B5BC8">
        <w:rPr>
          <w:rFonts w:ascii="AR Pゴシック体M" w:eastAsia="AR Pゴシック体M" w:hAnsi="AR Pゴシック体M" w:cstheme="minorBidi" w:hint="eastAsia"/>
          <w:kern w:val="24"/>
        </w:rPr>
        <w:t>講</w:t>
      </w:r>
      <w:r w:rsidR="00AB7F34" w:rsidRPr="004B5BC8">
        <w:rPr>
          <w:rFonts w:ascii="AR Pゴシック体M" w:eastAsia="AR Pゴシック体M" w:hAnsi="AR Pゴシック体M" w:cstheme="minorBidi" w:hint="eastAsia"/>
          <w:kern w:val="24"/>
        </w:rPr>
        <w:t xml:space="preserve"> </w:t>
      </w:r>
      <w:r w:rsidRPr="004B5BC8">
        <w:rPr>
          <w:rFonts w:ascii="AR Pゴシック体M" w:eastAsia="AR Pゴシック体M" w:hAnsi="AR Pゴシック体M" w:cstheme="minorBidi" w:hint="eastAsia"/>
          <w:kern w:val="24"/>
        </w:rPr>
        <w:t>料】</w:t>
      </w:r>
      <w:r w:rsidR="009E0519" w:rsidRPr="004B5BC8">
        <w:rPr>
          <w:rFonts w:ascii="AR Pゴシック体M" w:eastAsia="AR Pゴシック体M" w:hAnsi="AR Pゴシック体M" w:cstheme="minorBidi" w:hint="eastAsia"/>
          <w:kern w:val="24"/>
        </w:rPr>
        <w:t xml:space="preserve"> </w:t>
      </w:r>
      <w:r w:rsidR="009E0519" w:rsidRPr="004B5BC8">
        <w:rPr>
          <w:rFonts w:ascii="AR Pゴシック体M" w:eastAsia="AR Pゴシック体M" w:hAnsi="AR Pゴシック体M" w:cstheme="minorBidi" w:hint="eastAsia"/>
          <w:b/>
          <w:kern w:val="24"/>
        </w:rPr>
        <w:t>（</w:t>
      </w:r>
      <w:r w:rsidR="00464AC0" w:rsidRPr="004B5BC8">
        <w:rPr>
          <w:rFonts w:ascii="AR Pゴシック体M" w:eastAsia="AR Pゴシック体M" w:hAnsi="AR Pゴシック体M" w:cstheme="minorBidi" w:hint="eastAsia"/>
          <w:b/>
          <w:kern w:val="24"/>
        </w:rPr>
        <w:t>学科＋</w:t>
      </w:r>
      <w:r w:rsidR="009E0519" w:rsidRPr="004B5BC8">
        <w:rPr>
          <w:rFonts w:ascii="AR Pゴシック体M" w:eastAsia="AR Pゴシック体M" w:hAnsi="AR Pゴシック体M" w:cstheme="minorBidi" w:hint="eastAsia"/>
          <w:b/>
          <w:kern w:val="24"/>
        </w:rPr>
        <w:t>実地対策</w:t>
      </w:r>
      <w:r w:rsidR="00464AC0" w:rsidRPr="004B5BC8">
        <w:rPr>
          <w:rFonts w:ascii="AR Pゴシック体M" w:eastAsia="AR Pゴシック体M" w:hAnsi="AR Pゴシック体M" w:cstheme="minorBidi" w:hint="eastAsia"/>
          <w:b/>
          <w:kern w:val="24"/>
        </w:rPr>
        <w:t>セミナー</w:t>
      </w:r>
      <w:r w:rsidR="009E0519" w:rsidRPr="004B5BC8">
        <w:rPr>
          <w:rFonts w:ascii="AR Pゴシック体M" w:eastAsia="AR Pゴシック体M" w:hAnsi="AR Pゴシック体M" w:cstheme="minorBidi" w:hint="eastAsia"/>
          <w:b/>
          <w:kern w:val="24"/>
        </w:rPr>
        <w:t>受講の場合）</w:t>
      </w:r>
    </w:p>
    <w:p w:rsidR="00CD63F2" w:rsidRPr="004B5BC8" w:rsidRDefault="00E84BCA" w:rsidP="009E0519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4B5BC8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４２</w:t>
      </w:r>
      <w:r w:rsidR="00CD63F2" w:rsidRPr="004B5BC8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,０００円/１名（栃木県土木施工管理技士会会員</w:t>
      </w:r>
      <w:r w:rsidR="004F063F" w:rsidRPr="004B5BC8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企業</w:t>
      </w:r>
      <w:r w:rsidR="00CD63F2" w:rsidRPr="004B5BC8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）</w:t>
      </w:r>
    </w:p>
    <w:p w:rsidR="00A3531D" w:rsidRPr="00A3531D" w:rsidRDefault="00A3531D" w:rsidP="001C0AFA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bCs/>
          <w:kern w:val="24"/>
        </w:rPr>
      </w:pPr>
      <w:r w:rsidRPr="00A3531D">
        <w:rPr>
          <w:rFonts w:ascii="AR Pゴシック体M" w:eastAsia="AR Pゴシック体M" w:hAnsi="AR Pゴシック体M" w:cstheme="minorBidi" w:hint="eastAsia"/>
          <w:bCs/>
          <w:kern w:val="24"/>
        </w:rPr>
        <w:t>４８,０００円/１名（一般）</w:t>
      </w:r>
    </w:p>
    <w:p w:rsidR="00512DDC" w:rsidRDefault="001C0AFA" w:rsidP="00512DDC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４</w:t>
      </w:r>
      <w:r w:rsidR="00A3531D"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０,０００円</w:t>
      </w:r>
      <w:r w:rsidR="00A3531D"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/１名</w:t>
      </w:r>
    </w:p>
    <w:p w:rsidR="001C0AFA" w:rsidRPr="00A3531D" w:rsidRDefault="00A3531D" w:rsidP="00512DDC">
      <w:pPr>
        <w:pStyle w:val="Web"/>
        <w:ind w:firstLineChars="800" w:firstLine="160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  <w:sz w:val="20"/>
          <w:szCs w:val="20"/>
        </w:rPr>
      </w:pPr>
      <w:r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（</w:t>
      </w:r>
      <w:r w:rsid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平成3</w:t>
      </w:r>
      <w:r w:rsidR="00512DDC">
        <w:rPr>
          <w:rFonts w:ascii="AR Pゴシック体M" w:eastAsia="AR Pゴシック体M" w:hAnsi="AR Pゴシック体M" w:cstheme="minorBidi"/>
          <w:b/>
          <w:color w:val="FF0000"/>
          <w:kern w:val="24"/>
          <w:sz w:val="20"/>
          <w:szCs w:val="20"/>
        </w:rPr>
        <w:t>0</w:t>
      </w:r>
      <w:r w:rsid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年度、</w:t>
      </w:r>
      <w:r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令和元年度</w:t>
      </w:r>
      <w:r w:rsid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、</w:t>
      </w:r>
      <w:r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２級土木施工管理技術検定試験再受験者）</w:t>
      </w:r>
    </w:p>
    <w:p w:rsidR="00CD63F2" w:rsidRPr="004B5BC8" w:rsidRDefault="00CD63F2" w:rsidP="00AB7F34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kern w:val="24"/>
        </w:rPr>
      </w:pPr>
      <w:r w:rsidRPr="004B5BC8">
        <w:rPr>
          <w:rFonts w:ascii="AR Pゴシック体M" w:eastAsia="AR Pゴシック体M" w:hAnsi="AR Pゴシック体M" w:cstheme="minorBidi" w:hint="eastAsia"/>
          <w:kern w:val="24"/>
        </w:rPr>
        <w:t>（３日間・テキスト・資料込み・</w:t>
      </w:r>
      <w:r w:rsidRPr="004B5BC8">
        <w:rPr>
          <w:rFonts w:ascii="AR Pゴシック体M" w:eastAsia="AR Pゴシック体M" w:hAnsi="AR Pゴシック体M" w:cstheme="minorBidi" w:hint="eastAsia"/>
          <w:b/>
          <w:kern w:val="24"/>
        </w:rPr>
        <w:t xml:space="preserve">CPDS　</w:t>
      </w:r>
      <w:r w:rsidR="002033C6" w:rsidRPr="004B5BC8">
        <w:rPr>
          <w:rFonts w:ascii="AR Pゴシック体M" w:eastAsia="AR Pゴシック体M" w:hAnsi="AR Pゴシック体M" w:cstheme="minorBidi" w:hint="eastAsia"/>
          <w:b/>
          <w:kern w:val="24"/>
        </w:rPr>
        <w:t>21</w:t>
      </w:r>
      <w:r w:rsidRPr="004B5BC8">
        <w:rPr>
          <w:rFonts w:ascii="AR Pゴシック体M" w:eastAsia="AR Pゴシック体M" w:hAnsi="AR Pゴシック体M" w:cstheme="minorBidi" w:hint="eastAsia"/>
          <w:b/>
          <w:kern w:val="24"/>
        </w:rPr>
        <w:t>ユニット</w:t>
      </w:r>
      <w:r w:rsidRPr="004B5BC8">
        <w:rPr>
          <w:rFonts w:ascii="AR Pゴシック体M" w:eastAsia="AR Pゴシック体M" w:hAnsi="AR Pゴシック体M" w:cstheme="minorBidi" w:hint="eastAsia"/>
          <w:kern w:val="24"/>
        </w:rPr>
        <w:t>）</w:t>
      </w: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P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464AC0" w:rsidRPr="00E26842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  <w:r w:rsidRPr="00E26842">
        <w:rPr>
          <w:rFonts w:ascii="AR Pゴシック体M" w:eastAsia="AR Pゴシック体M" w:hAnsi="AR Pゴシック体M" w:cstheme="minorBidi" w:hint="eastAsia"/>
          <w:b/>
          <w:kern w:val="24"/>
        </w:rPr>
        <w:t>（学科試験対策のみ受講の場合）</w:t>
      </w:r>
    </w:p>
    <w:p w:rsidR="003B2580" w:rsidRPr="00E26842" w:rsidRDefault="003F6135" w:rsidP="003B2580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E26842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３５</w:t>
      </w:r>
      <w:r w:rsidR="003B2580" w:rsidRPr="00E26842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,０００円/１名（栃木県土木施工管理技士会会員企業）</w:t>
      </w:r>
    </w:p>
    <w:p w:rsidR="003B2580" w:rsidRPr="00E26842" w:rsidRDefault="003F6135" w:rsidP="003B2580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kern w:val="24"/>
        </w:rPr>
      </w:pPr>
      <w:r w:rsidRPr="00E26842">
        <w:rPr>
          <w:rFonts w:ascii="AR Pゴシック体M" w:eastAsia="AR Pゴシック体M" w:hAnsi="AR Pゴシック体M" w:cstheme="minorBidi" w:hint="eastAsia"/>
          <w:kern w:val="24"/>
        </w:rPr>
        <w:t>４１</w:t>
      </w:r>
      <w:r w:rsidR="003B2580" w:rsidRPr="00E26842">
        <w:rPr>
          <w:rFonts w:ascii="AR Pゴシック体M" w:eastAsia="AR Pゴシック体M" w:hAnsi="AR Pゴシック体M" w:cstheme="minorBidi" w:hint="eastAsia"/>
          <w:kern w:val="24"/>
        </w:rPr>
        <w:t>,０００円/１名（一般）</w:t>
      </w:r>
    </w:p>
    <w:p w:rsidR="00512DDC" w:rsidRDefault="00E26842" w:rsidP="003B2580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bCs/>
          <w:color w:val="FF0000"/>
          <w:kern w:val="24"/>
        </w:rPr>
      </w:pPr>
      <w:r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</w:rPr>
        <w:t>３３</w:t>
      </w:r>
      <w:r w:rsidRPr="00E26842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</w:rPr>
        <w:t>,０００円/１名</w:t>
      </w:r>
    </w:p>
    <w:p w:rsidR="00E26842" w:rsidRPr="00E26842" w:rsidRDefault="00E26842" w:rsidP="003B2580">
      <w:pPr>
        <w:pStyle w:val="Web"/>
        <w:ind w:firstLineChars="700" w:firstLine="1405"/>
        <w:textAlignment w:val="baseline"/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</w:pPr>
      <w:r w:rsidRPr="00E26842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  <w:t>（</w:t>
      </w:r>
      <w:r w:rsidR="00512DDC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  <w:t>平成3</w:t>
      </w:r>
      <w:r w:rsidR="00512DDC">
        <w:rPr>
          <w:rFonts w:ascii="AR Pゴシック体M" w:eastAsia="AR Pゴシック体M" w:hAnsi="AR Pゴシック体M" w:cstheme="minorBidi"/>
          <w:b/>
          <w:bCs/>
          <w:color w:val="FF0000"/>
          <w:kern w:val="24"/>
          <w:sz w:val="20"/>
          <w:szCs w:val="20"/>
        </w:rPr>
        <w:t>0</w:t>
      </w:r>
      <w:r w:rsidR="00512DDC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  <w:t>年度、</w:t>
      </w:r>
      <w:bookmarkStart w:id="0" w:name="_GoBack"/>
      <w:bookmarkEnd w:id="0"/>
      <w:r w:rsidRPr="00E26842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  <w:t>令和元年度２級土木施工管理技術検定前期試験再受験者）</w:t>
      </w:r>
    </w:p>
    <w:p w:rsidR="00464AC0" w:rsidRPr="003B2E2D" w:rsidRDefault="00464AC0" w:rsidP="00AB7F34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kern w:val="24"/>
        </w:rPr>
      </w:pPr>
      <w:r w:rsidRPr="003B2E2D">
        <w:rPr>
          <w:rFonts w:ascii="AR Pゴシック体M" w:eastAsia="AR Pゴシック体M" w:hAnsi="AR Pゴシック体M" w:cstheme="minorBidi" w:hint="eastAsia"/>
          <w:kern w:val="24"/>
        </w:rPr>
        <w:t>（２日間・テキスト・資料込み・</w:t>
      </w:r>
      <w:r w:rsidRPr="003B2E2D">
        <w:rPr>
          <w:rFonts w:ascii="AR Pゴシック体M" w:eastAsia="AR Pゴシック体M" w:hAnsi="AR Pゴシック体M" w:cstheme="minorBidi" w:hint="eastAsia"/>
          <w:b/>
          <w:kern w:val="24"/>
        </w:rPr>
        <w:t>CPDS　14ユニット</w:t>
      </w:r>
      <w:r w:rsidRPr="003B2E2D">
        <w:rPr>
          <w:rFonts w:ascii="AR Pゴシック体M" w:eastAsia="AR Pゴシック体M" w:hAnsi="AR Pゴシック体M" w:cstheme="minorBidi" w:hint="eastAsia"/>
          <w:kern w:val="24"/>
        </w:rPr>
        <w:t>）</w:t>
      </w:r>
    </w:p>
    <w:p w:rsidR="003B2580" w:rsidRPr="001C0AFA" w:rsidRDefault="003B258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70C0"/>
          <w:kern w:val="24"/>
        </w:rPr>
      </w:pPr>
    </w:p>
    <w:p w:rsidR="00464AC0" w:rsidRPr="003B2E2D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  <w:r w:rsidRPr="003B2E2D">
        <w:rPr>
          <w:rFonts w:ascii="AR Pゴシック体M" w:eastAsia="AR Pゴシック体M" w:hAnsi="AR Pゴシック体M" w:cstheme="minorBidi" w:hint="eastAsia"/>
          <w:b/>
          <w:kern w:val="24"/>
        </w:rPr>
        <w:t>（</w:t>
      </w:r>
      <w:r w:rsidR="008C1393" w:rsidRPr="003B2E2D">
        <w:rPr>
          <w:rFonts w:ascii="AR Pゴシック体M" w:eastAsia="AR Pゴシック体M" w:hAnsi="AR Pゴシック体M" w:cstheme="minorBidi" w:hint="eastAsia"/>
          <w:b/>
          <w:kern w:val="24"/>
        </w:rPr>
        <w:t>実地</w:t>
      </w:r>
      <w:r w:rsidRPr="003B2E2D">
        <w:rPr>
          <w:rFonts w:ascii="AR Pゴシック体M" w:eastAsia="AR Pゴシック体M" w:hAnsi="AR Pゴシック体M" w:cstheme="minorBidi" w:hint="eastAsia"/>
          <w:b/>
          <w:kern w:val="24"/>
        </w:rPr>
        <w:t>試験対策のみ受講の場合）</w:t>
      </w:r>
    </w:p>
    <w:p w:rsidR="00464AC0" w:rsidRPr="00512DDC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２５,０００円/１名（</w:t>
      </w:r>
      <w:r w:rsidR="003B2580"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栃木県土木施工管理技士会会員企業）</w:t>
      </w:r>
    </w:p>
    <w:p w:rsidR="003B2580" w:rsidRDefault="008C1393" w:rsidP="00464AC0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bCs/>
          <w:kern w:val="24"/>
        </w:rPr>
      </w:pPr>
      <w:r w:rsidRPr="00512DDC">
        <w:rPr>
          <w:rFonts w:ascii="AR Pゴシック体M" w:eastAsia="AR Pゴシック体M" w:hAnsi="AR Pゴシック体M" w:cstheme="minorBidi" w:hint="eastAsia"/>
          <w:bCs/>
          <w:kern w:val="24"/>
        </w:rPr>
        <w:t>３１</w:t>
      </w:r>
      <w:r w:rsidR="003B2580" w:rsidRPr="00512DDC">
        <w:rPr>
          <w:rFonts w:ascii="AR Pゴシック体M" w:eastAsia="AR Pゴシック体M" w:hAnsi="AR Pゴシック体M" w:cstheme="minorBidi" w:hint="eastAsia"/>
          <w:bCs/>
          <w:kern w:val="24"/>
        </w:rPr>
        <w:t>,０００円/１名（一般）</w:t>
      </w:r>
    </w:p>
    <w:p w:rsidR="00512DDC" w:rsidRP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２３,０００円</w:t>
      </w:r>
      <w:r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/１名</w:t>
      </w:r>
    </w:p>
    <w:p w:rsidR="00512DDC" w:rsidRPr="00512DDC" w:rsidRDefault="00512DDC" w:rsidP="00464AC0">
      <w:pPr>
        <w:pStyle w:val="Web"/>
        <w:ind w:firstLineChars="600" w:firstLine="1265"/>
        <w:textAlignment w:val="baseline"/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1"/>
          <w:szCs w:val="21"/>
        </w:rPr>
      </w:pPr>
      <w:r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1"/>
          <w:szCs w:val="21"/>
        </w:rPr>
        <w:t>（平成30年度、令和元年度２級土木施工管理技術検定前期試験再受験者）</w:t>
      </w:r>
    </w:p>
    <w:p w:rsidR="003B2580" w:rsidRPr="00187DEA" w:rsidRDefault="003B2580" w:rsidP="003B2580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kern w:val="24"/>
        </w:rPr>
      </w:pPr>
      <w:r w:rsidRPr="00187DEA">
        <w:rPr>
          <w:rFonts w:ascii="AR Pゴシック体M" w:eastAsia="AR Pゴシック体M" w:hAnsi="AR Pゴシック体M" w:cstheme="minorBidi" w:hint="eastAsia"/>
          <w:kern w:val="24"/>
        </w:rPr>
        <w:t>（１日間・テキスト・資料込み・</w:t>
      </w:r>
      <w:r w:rsidRPr="00187DEA">
        <w:rPr>
          <w:rFonts w:ascii="AR Pゴシック体M" w:eastAsia="AR Pゴシック体M" w:hAnsi="AR Pゴシック体M" w:cstheme="minorBidi" w:hint="eastAsia"/>
          <w:b/>
          <w:kern w:val="24"/>
        </w:rPr>
        <w:t>CPDS　7ユニット</w:t>
      </w:r>
      <w:r w:rsidRPr="00187DEA">
        <w:rPr>
          <w:rFonts w:ascii="AR Pゴシック体M" w:eastAsia="AR Pゴシック体M" w:hAnsi="AR Pゴシック体M" w:cstheme="minorBidi" w:hint="eastAsia"/>
          <w:kern w:val="24"/>
        </w:rPr>
        <w:t>）</w:t>
      </w:r>
    </w:p>
    <w:p w:rsidR="00FB07D5" w:rsidRPr="00187DEA" w:rsidRDefault="00FB07D5" w:rsidP="0091171B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  <w:r w:rsidRPr="00187DEA">
        <w:rPr>
          <w:rFonts w:ascii="AR Pゴシック体M" w:eastAsia="AR Pゴシック体M" w:hAnsi="AR Pゴシック体M" w:cstheme="minorBidi" w:hint="eastAsia"/>
          <w:b/>
          <w:kern w:val="24"/>
        </w:rPr>
        <w:t>※テキスト、資料は当日配布</w:t>
      </w:r>
    </w:p>
    <w:p w:rsidR="00233D19" w:rsidRPr="00187DEA" w:rsidRDefault="00233D19" w:rsidP="0091171B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187DEA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※講師による</w:t>
      </w:r>
      <w:r w:rsidR="007747E1" w:rsidRPr="00187DEA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記述論文の</w:t>
      </w:r>
      <w:r w:rsidRPr="00187DEA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添削指導あり！</w:t>
      </w:r>
    </w:p>
    <w:p w:rsidR="00E3770C" w:rsidRPr="00EA05C4" w:rsidRDefault="00CD63F2" w:rsidP="0086648C">
      <w:pPr>
        <w:pStyle w:val="Web"/>
        <w:ind w:left="1680" w:hangingChars="700" w:hanging="1680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  <w:u w:val="single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【申込方法】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別途申込書</w:t>
      </w:r>
      <w:r w:rsidR="00897A1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（受講いただく</w:t>
      </w:r>
      <w:r w:rsidR="00C05F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形式で</w:t>
      </w:r>
      <w:r w:rsidR="00897A1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異なる）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にご記入の上、栃木県土木施工管理技士会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にＦＡＸ、又は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メールにて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、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９月１</w:t>
      </w:r>
      <w:r w:rsidR="00A031A1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３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日（</w:t>
      </w:r>
      <w:r w:rsidR="00A031A1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金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）までに</w:t>
      </w:r>
      <w:r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お申込下さい。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受講料、テキスト代金についても同日までに下記口座にお振込下さい。</w:t>
      </w:r>
    </w:p>
    <w:p w:rsidR="00AB7F34" w:rsidRPr="00AB7F34" w:rsidRDefault="004C28D8" w:rsidP="004C28D8">
      <w:pPr>
        <w:pStyle w:val="Web"/>
        <w:ind w:left="1960" w:hangingChars="700" w:hanging="196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  <w:u w:val="single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E1C44" wp14:editId="594F2D1A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管理技士会</w:t>
                            </w:r>
                          </w:p>
                          <w:p w:rsidR="00E75508" w:rsidRPr="00E3770C" w:rsidRDefault="00E75508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 xml:space="preserve">　　　専務理事　</w:t>
                            </w:r>
                            <w:r w:rsidR="00A031A1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9.75pt;margin-top:7pt;width:251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" fillcolor="white [3201]" strokeweight=".5pt">
                <v:textbox>
                  <w:txbxContent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（振込先）</w:t>
                      </w:r>
                    </w:p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名義：栃木県土木施工</w:t>
                      </w:r>
                      <w:r w:rsidR="00E75508"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管理技士会</w:t>
                      </w:r>
                    </w:p>
                    <w:p w:rsidR="00E75508" w:rsidRPr="00E3770C" w:rsidRDefault="00E75508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 xml:space="preserve">　　　専務理事　</w:t>
                      </w:r>
                      <w:r w:rsidR="00A031A1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CD63F2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512DDC" w:rsidRDefault="00512DDC" w:rsidP="007634E1">
      <w:pPr>
        <w:jc w:val="center"/>
        <w:rPr>
          <w:color w:val="FF0000"/>
          <w:sz w:val="28"/>
          <w:szCs w:val="28"/>
        </w:rPr>
      </w:pPr>
    </w:p>
    <w:p w:rsidR="00512DDC" w:rsidRDefault="00512DDC" w:rsidP="007634E1">
      <w:pPr>
        <w:jc w:val="center"/>
        <w:rPr>
          <w:color w:val="FF0000"/>
          <w:sz w:val="28"/>
          <w:szCs w:val="28"/>
        </w:rPr>
      </w:pPr>
    </w:p>
    <w:p w:rsidR="00512DDC" w:rsidRDefault="00512DDC" w:rsidP="007634E1">
      <w:pPr>
        <w:jc w:val="center"/>
        <w:rPr>
          <w:rFonts w:hint="eastAsia"/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0307BE" w:rsidRDefault="000307BE" w:rsidP="007634E1">
      <w:pPr>
        <w:jc w:val="center"/>
        <w:rPr>
          <w:color w:val="FF0000"/>
          <w:sz w:val="28"/>
          <w:szCs w:val="28"/>
        </w:rPr>
      </w:pPr>
    </w:p>
    <w:p w:rsidR="000307BE" w:rsidRDefault="000307BE" w:rsidP="007634E1">
      <w:pPr>
        <w:jc w:val="center"/>
        <w:rPr>
          <w:rFonts w:hint="eastAsia"/>
          <w:color w:val="FF0000"/>
          <w:sz w:val="28"/>
          <w:szCs w:val="28"/>
        </w:rPr>
      </w:pPr>
    </w:p>
    <w:p w:rsidR="00EA05C4" w:rsidRDefault="00EA05C4" w:rsidP="005D09D6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【そ の 他</w:t>
      </w: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】</w:t>
      </w:r>
    </w:p>
    <w:p w:rsidR="00EA05C4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EA05C4" w:rsidRPr="00A32549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②駐車場に限りがありますので、公共交通機関でのご来場をお願い致します。</w:t>
      </w:r>
    </w:p>
    <w:p w:rsidR="00EA05C4" w:rsidRPr="00A32549" w:rsidRDefault="00EA05C4" w:rsidP="00EA05C4">
      <w:pPr>
        <w:pStyle w:val="Web"/>
        <w:ind w:firstLineChars="700" w:firstLine="15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sz w:val="22"/>
          <w:szCs w:val="22"/>
        </w:rPr>
        <w:t>（公共交通機関のご利用の場合）</w:t>
      </w:r>
    </w:p>
    <w:p w:rsidR="00EA05C4" w:rsidRPr="00A32549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EA05C4" w:rsidRPr="00A32549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EA05C4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EA05C4" w:rsidRPr="00E3770C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③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EA05C4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EA05C4" w:rsidRPr="00E3770C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④講習終了後に</w:t>
      </w: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CPDS受講証明書と講習修了書を交付致します。</w:t>
      </w:r>
    </w:p>
    <w:p w:rsidR="00187DEA" w:rsidRDefault="00187DEA" w:rsidP="00320C13">
      <w:pPr>
        <w:rPr>
          <w:rFonts w:ascii="AR Pゴシック体M" w:eastAsia="AR Pゴシック体M" w:hAnsi="AR Pゴシック体M"/>
          <w:color w:val="000000" w:themeColor="text1"/>
          <w:kern w:val="24"/>
          <w:sz w:val="24"/>
          <w:szCs w:val="24"/>
        </w:rPr>
      </w:pPr>
    </w:p>
    <w:p w:rsidR="00CD63F2" w:rsidRPr="00E3770C" w:rsidRDefault="00320C13" w:rsidP="00320C13">
      <w:pPr>
        <w:rPr>
          <w:rFonts w:ascii="AR Pゴシック体M" w:eastAsia="AR Pゴシック体M" w:hAnsi="AR Pゴシック体M"/>
          <w:color w:val="FF0000"/>
          <w:sz w:val="24"/>
          <w:szCs w:val="24"/>
        </w:rPr>
      </w:pPr>
      <w:r w:rsidRPr="00E3770C">
        <w:rPr>
          <w:rFonts w:ascii="AR Pゴシック体M" w:eastAsia="AR Pゴシック体M" w:hAnsi="AR Pゴシック体M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197D40" w:rsidP="007634E1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E3770C" w:rsidRPr="00A031A1" w:rsidRDefault="00A031A1" w:rsidP="00E3770C">
      <w:pPr>
        <w:rPr>
          <w:rFonts w:ascii="AR Pゴシック体M" w:eastAsia="AR Pゴシック体M" w:hAnsi="AR Pゴシック体M"/>
          <w:b/>
          <w:bCs/>
          <w:sz w:val="24"/>
          <w:szCs w:val="24"/>
        </w:rPr>
      </w:pPr>
      <w:r w:rsidRPr="00A031A1">
        <w:rPr>
          <w:rFonts w:ascii="AR Pゴシック体M" w:eastAsia="AR Pゴシック体M" w:hAnsi="AR Pゴシック体M" w:hint="eastAsia"/>
          <w:b/>
          <w:bCs/>
          <w:sz w:val="24"/>
          <w:szCs w:val="24"/>
        </w:rPr>
        <w:t>（2級土木施工管理技士検定　学科試験・実地試験対策プログラム）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5"/>
        <w:gridCol w:w="2958"/>
        <w:gridCol w:w="4536"/>
      </w:tblGrid>
      <w:tr w:rsidR="00A031A1" w:rsidRPr="002C4B25" w:rsidTr="009F7C42">
        <w:trPr>
          <w:trHeight w:val="215"/>
        </w:trPr>
        <w:tc>
          <w:tcPr>
            <w:tcW w:w="9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spacing w:before="58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１日目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9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4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火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A031A1" w:rsidRPr="002C4B25" w:rsidTr="009F7C42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15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jc w:val="left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受験要綱</w:t>
            </w:r>
          </w:p>
        </w:tc>
      </w:tr>
      <w:tr w:rsidR="00A031A1" w:rsidRPr="002C4B25" w:rsidTr="009F7C42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2C4B25" w:rsidRDefault="00A031A1" w:rsidP="009F7C42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15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2</w:t>
            </w: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.</w:t>
            </w: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①労働基準法　　　　②労働安全衛生法</w:t>
            </w:r>
          </w:p>
          <w:p w:rsidR="00A031A1" w:rsidRPr="002C4B25" w:rsidRDefault="00A031A1" w:rsidP="009F7C42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③建設業法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 xml:space="preserve">　　　　　④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建築基準法</w:t>
            </w:r>
          </w:p>
          <w:p w:rsidR="00A031A1" w:rsidRPr="00E25EB7" w:rsidRDefault="00A031A1" w:rsidP="009F7C42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⑤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騒音規制法</w:t>
            </w:r>
            <w:r>
              <w:rPr>
                <w:rFonts w:ascii="HGSｺﾞｼｯｸM" w:eastAsia="HGSｺﾞｼｯｸM" w:hAnsi="Arial" w:cs="Arial" w:hint="eastAsia"/>
                <w:kern w:val="0"/>
                <w:sz w:val="22"/>
              </w:rPr>
              <w:t xml:space="preserve">　　　　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⑥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振動規制法</w:t>
            </w:r>
          </w:p>
        </w:tc>
      </w:tr>
      <w:tr w:rsidR="00A031A1" w:rsidRPr="002C4B25" w:rsidTr="009F7C42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jc w:val="center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A031A1" w:rsidRPr="002C4B25" w:rsidTr="009F7C42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2C4B25" w:rsidRDefault="00A031A1" w:rsidP="009F7C42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3:00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7:00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6626F0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①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施工計画、建設機械</w:t>
            </w:r>
            <w:r>
              <w:rPr>
                <w:rFonts w:ascii="HGSｺﾞｼｯｸM" w:eastAsia="HGSｺﾞｼｯｸM" w:hAnsi="Arial" w:cs="Arial" w:hint="eastAsia"/>
                <w:kern w:val="0"/>
                <w:sz w:val="22"/>
              </w:rPr>
              <w:t xml:space="preserve">　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②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工程管理</w:t>
            </w:r>
          </w:p>
          <w:p w:rsidR="00A031A1" w:rsidRPr="00B8563F" w:rsidRDefault="00A031A1" w:rsidP="009F7C42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③</w:t>
            </w: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品質管理</w:t>
            </w:r>
            <w:r>
              <w:rPr>
                <w:rFonts w:ascii="HGSｺﾞｼｯｸM" w:eastAsia="HGSｺﾞｼｯｸM" w:hAnsi="Arial" w:cs="Arial" w:hint="eastAsia"/>
                <w:kern w:val="0"/>
                <w:sz w:val="22"/>
              </w:rPr>
              <w:t xml:space="preserve">　　　　　　</w:t>
            </w: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④</w:t>
            </w: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安全管理</w:t>
            </w:r>
          </w:p>
          <w:p w:rsidR="00A031A1" w:rsidRPr="00E25EB7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⑤</w:t>
            </w: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環境管理</w:t>
            </w:r>
          </w:p>
        </w:tc>
      </w:tr>
      <w:tr w:rsidR="00A031A1" w:rsidRPr="002C4B25" w:rsidTr="009F7C42">
        <w:trPr>
          <w:trHeight w:val="453"/>
        </w:trPr>
        <w:tc>
          <w:tcPr>
            <w:tcW w:w="9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2日目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9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5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水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A031A1" w:rsidRPr="002C4B25" w:rsidTr="009F7C42">
        <w:trPr>
          <w:trHeight w:val="49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:00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2:00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4</w:t>
            </w:r>
            <w:r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①土工②コンクリート工③基礎工</w:t>
            </w:r>
          </w:p>
        </w:tc>
      </w:tr>
      <w:tr w:rsidR="00A031A1" w:rsidRPr="002C4B25" w:rsidTr="009F7C42">
        <w:trPr>
          <w:trHeight w:val="6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Default="00A031A1" w:rsidP="009F7C42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A031A1" w:rsidRPr="002C4B25" w:rsidTr="009F7C42">
        <w:trPr>
          <w:trHeight w:val="58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3:00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3:30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F900AF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  <w:t>5.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①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測量法　②設計図書・契約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 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③機械・電気</w:t>
            </w:r>
          </w:p>
        </w:tc>
      </w:tr>
      <w:tr w:rsidR="00A031A1" w:rsidRPr="002C4B25" w:rsidTr="009F7C42">
        <w:trPr>
          <w:trHeight w:val="32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3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3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17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  <w:t>6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5064DC" w:rsidRDefault="00A031A1" w:rsidP="009F7C42">
            <w:pPr>
              <w:rPr>
                <w:rFonts w:ascii="HGSｺﾞｼｯｸM" w:eastAsia="HGSｺﾞｼｯｸM" w:hAnsi="Arial"/>
                <w:kern w:val="0"/>
                <w:sz w:val="22"/>
              </w:rPr>
            </w:pPr>
            <w:r w:rsidRPr="00BB373C">
              <w:rPr>
                <w:rFonts w:ascii="HGSｺﾞｼｯｸM" w:eastAsia="HGSｺﾞｼｯｸM" w:hint="eastAsia"/>
                <w:sz w:val="22"/>
              </w:rPr>
              <w:t xml:space="preserve">①ＲＣ・鋼構造物　</w:t>
            </w:r>
            <w:r w:rsidRPr="00BB373C">
              <w:rPr>
                <w:rFonts w:ascii="HGSｺﾞｼｯｸM" w:eastAsia="HGSｺﾞｼｯｸM" w:hint="eastAsia"/>
                <w:sz w:val="22"/>
              </w:rPr>
              <w:t> </w:t>
            </w:r>
            <w:r>
              <w:rPr>
                <w:rFonts w:ascii="HGSｺﾞｼｯｸM" w:eastAsia="HGSｺﾞｼｯｸM" w:hint="eastAsia"/>
                <w:sz w:val="22"/>
              </w:rPr>
              <w:t>②</w:t>
            </w:r>
            <w:r w:rsidRPr="00B8563F">
              <w:rPr>
                <w:rFonts w:ascii="HGSｺﾞｼｯｸM" w:eastAsia="HGSｺﾞｼｯｸM" w:hint="eastAsia"/>
                <w:sz w:val="22"/>
              </w:rPr>
              <w:t xml:space="preserve">河川砂防工事　　</w:t>
            </w:r>
          </w:p>
          <w:p w:rsidR="00A031A1" w:rsidRPr="005064DC" w:rsidRDefault="00A031A1" w:rsidP="009F7C42">
            <w:pPr>
              <w:widowControl/>
              <w:rPr>
                <w:rFonts w:ascii="HGSｺﾞｼｯｸM" w:eastAsia="HGSｺﾞｼｯｸM"/>
                <w:sz w:val="22"/>
              </w:rPr>
            </w:pPr>
            <w:r w:rsidRPr="00BB373C">
              <w:rPr>
                <w:rFonts w:ascii="HGSｺﾞｼｯｸM" w:eastAsia="HGSｺﾞｼｯｸM" w:hint="eastAsia"/>
                <w:sz w:val="22"/>
              </w:rPr>
              <w:t>③道路・舗装工事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（④ダム・トンネル工事</w:t>
            </w:r>
          </w:p>
          <w:p w:rsidR="00A031A1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⑤海岸港湾工事　　⑥鉄道地下構造物工事</w:t>
            </w:r>
          </w:p>
          <w:p w:rsidR="00A031A1" w:rsidRPr="002C4B25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⑦上下水道工事）</w:t>
            </w:r>
          </w:p>
        </w:tc>
      </w:tr>
      <w:tr w:rsidR="00A031A1" w:rsidRPr="00A01044" w:rsidTr="009F7C42">
        <w:trPr>
          <w:trHeight w:val="140"/>
        </w:trPr>
        <w:tc>
          <w:tcPr>
            <w:tcW w:w="9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A01044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3日目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9</w:t>
            </w: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6</w:t>
            </w: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木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A031A1" w:rsidRPr="00A01044" w:rsidTr="009F7C42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A01044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:00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2:00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31A1" w:rsidRDefault="00A031A1" w:rsidP="009F7C42">
            <w:pPr>
              <w:widowControl/>
              <w:rPr>
                <w:rFonts w:ascii="HGSｺﾞｼｯｸM" w:eastAsia="HGSｺﾞｼｯｸM" w:hAnsi="ＭＳ 明朝" w:cs="Times New Roman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7</w:t>
            </w:r>
            <w:r>
              <w:rPr>
                <w:rFonts w:ascii="HGSｺﾞｼｯｸM" w:eastAsia="HGSｺﾞｼｯｸM" w:hAnsi="ＭＳ 明朝" w:cs="Times New Roman"/>
                <w:color w:val="000000" w:themeColor="text1"/>
                <w:sz w:val="22"/>
              </w:rPr>
              <w:t>.</w:t>
            </w: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施工経験記述の書き方</w:t>
            </w:r>
          </w:p>
          <w:p w:rsidR="00A031A1" w:rsidRPr="002C4B25" w:rsidRDefault="00A031A1" w:rsidP="009F7C42">
            <w:pPr>
              <w:widowControl/>
              <w:ind w:left="220" w:hangingChars="100" w:hanging="220"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Arial" w:cs="Arial"/>
                <w:kern w:val="0"/>
                <w:sz w:val="22"/>
              </w:rPr>
              <w:t>8.</w:t>
            </w:r>
            <w:r>
              <w:rPr>
                <w:rFonts w:ascii="HGSｺﾞｼｯｸM" w:eastAsia="HGSｺﾞｼｯｸM" w:hAnsi="Arial" w:cs="Arial" w:hint="eastAsia"/>
                <w:kern w:val="0"/>
                <w:sz w:val="22"/>
              </w:rPr>
              <w:t>点数の取れる経験記述と点数の取れない経験記述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widowControl/>
              <w:ind w:left="432" w:hanging="432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・施工経験記述の書き方のポイント</w:t>
            </w:r>
          </w:p>
          <w:p w:rsidR="00A031A1" w:rsidRDefault="00A031A1" w:rsidP="009F7C42">
            <w:pPr>
              <w:widowControl/>
              <w:ind w:left="432" w:hanging="432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・施工経験記述の採点ポイント</w:t>
            </w:r>
          </w:p>
          <w:p w:rsidR="00A031A1" w:rsidRPr="002C4B25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・施工経験記述の良い例と悪い例</w:t>
            </w:r>
          </w:p>
        </w:tc>
      </w:tr>
      <w:tr w:rsidR="00A031A1" w:rsidRPr="00A01044" w:rsidTr="009F7C42">
        <w:trPr>
          <w:trHeight w:val="48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31A1" w:rsidRPr="002C4B25" w:rsidRDefault="00A031A1" w:rsidP="009F7C42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BB373C">
              <w:rPr>
                <w:rFonts w:ascii="HGSｺﾞｼｯｸM" w:eastAsia="HGSｺﾞｼｯｸM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A031A1" w:rsidRPr="00A01044" w:rsidTr="009F7C42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A01044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3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: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7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: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31A1" w:rsidRDefault="00A031A1" w:rsidP="009F7C42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9.</w:t>
            </w:r>
            <w:r>
              <w:rPr>
                <w:rFonts w:ascii="HGSｺﾞｼｯｸM" w:eastAsia="HGSｺﾞｼｯｸM" w:hint="eastAsia"/>
                <w:sz w:val="22"/>
              </w:rPr>
              <w:t>施工経験記述の実践</w:t>
            </w:r>
          </w:p>
          <w:p w:rsidR="00A031A1" w:rsidRPr="002C4B25" w:rsidRDefault="00A031A1" w:rsidP="009F7C42">
            <w:pPr>
              <w:widowControl/>
              <w:spacing w:line="360" w:lineRule="auto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10.</w:t>
            </w:r>
            <w:r>
              <w:rPr>
                <w:rFonts w:ascii="HGSｺﾞｼｯｸM" w:eastAsia="HGSｺﾞｼｯｸM" w:hint="eastAsia"/>
                <w:sz w:val="22"/>
              </w:rPr>
              <w:t>選択問題の演習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・ワークシートでの、経験記述の練習</w:t>
            </w:r>
          </w:p>
          <w:p w:rsidR="00A031A1" w:rsidRDefault="00A031A1" w:rsidP="009F7C42">
            <w:pPr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・ワークシートの簡単な添削</w:t>
            </w:r>
          </w:p>
          <w:p w:rsidR="00A031A1" w:rsidRPr="002C4B25" w:rsidRDefault="00A031A1" w:rsidP="009F7C42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・過去出題された選択問題の演習と解説</w:t>
            </w:r>
          </w:p>
        </w:tc>
      </w:tr>
    </w:tbl>
    <w:p w:rsidR="005D09D6" w:rsidRDefault="005D09D6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p w:rsidR="00E653BE" w:rsidRDefault="00E653BE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sectPr w:rsidR="00E653BE" w:rsidSect="00ED41B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1C" w:rsidRDefault="00AC3A1C" w:rsidP="000F16ED">
      <w:r>
        <w:separator/>
      </w:r>
    </w:p>
  </w:endnote>
  <w:endnote w:type="continuationSeparator" w:id="0">
    <w:p w:rsidR="00AC3A1C" w:rsidRDefault="00AC3A1C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1C" w:rsidRDefault="00AC3A1C" w:rsidP="000F16ED">
      <w:r>
        <w:separator/>
      </w:r>
    </w:p>
  </w:footnote>
  <w:footnote w:type="continuationSeparator" w:id="0">
    <w:p w:rsidR="00AC3A1C" w:rsidRDefault="00AC3A1C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523"/>
    <w:multiLevelType w:val="hybridMultilevel"/>
    <w:tmpl w:val="0D4C996E"/>
    <w:lvl w:ilvl="0" w:tplc="899A5E2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9A0A4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16E4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13A364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93004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B4429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252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1F26A1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2BF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03A82"/>
    <w:multiLevelType w:val="hybridMultilevel"/>
    <w:tmpl w:val="898EA5BA"/>
    <w:lvl w:ilvl="0" w:tplc="55283E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AD24A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C02161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AAEF18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A80C93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1411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AE877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DB24B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EDC80D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E1"/>
    <w:rsid w:val="00025882"/>
    <w:rsid w:val="000307BE"/>
    <w:rsid w:val="00030E8B"/>
    <w:rsid w:val="00033B5C"/>
    <w:rsid w:val="000B3535"/>
    <w:rsid w:val="000C3C49"/>
    <w:rsid w:val="000F16ED"/>
    <w:rsid w:val="00103EE6"/>
    <w:rsid w:val="00107B28"/>
    <w:rsid w:val="00110560"/>
    <w:rsid w:val="00123B2E"/>
    <w:rsid w:val="00126DE3"/>
    <w:rsid w:val="0013630C"/>
    <w:rsid w:val="00161924"/>
    <w:rsid w:val="00187DEA"/>
    <w:rsid w:val="00197D40"/>
    <w:rsid w:val="001C0AFA"/>
    <w:rsid w:val="001E0010"/>
    <w:rsid w:val="001E197F"/>
    <w:rsid w:val="001E4FE3"/>
    <w:rsid w:val="002033C6"/>
    <w:rsid w:val="00233D19"/>
    <w:rsid w:val="002A1913"/>
    <w:rsid w:val="002E6759"/>
    <w:rsid w:val="00300680"/>
    <w:rsid w:val="00320C13"/>
    <w:rsid w:val="0032104D"/>
    <w:rsid w:val="00355D06"/>
    <w:rsid w:val="003A6C48"/>
    <w:rsid w:val="003B00B5"/>
    <w:rsid w:val="003B2580"/>
    <w:rsid w:val="003B2E2D"/>
    <w:rsid w:val="003F6135"/>
    <w:rsid w:val="00436940"/>
    <w:rsid w:val="004449F1"/>
    <w:rsid w:val="00464AC0"/>
    <w:rsid w:val="004712C4"/>
    <w:rsid w:val="004B2ABB"/>
    <w:rsid w:val="004B33D8"/>
    <w:rsid w:val="004B5BC8"/>
    <w:rsid w:val="004C28D8"/>
    <w:rsid w:val="004C4052"/>
    <w:rsid w:val="004D495F"/>
    <w:rsid w:val="004E3AB8"/>
    <w:rsid w:val="004F063F"/>
    <w:rsid w:val="00512DDC"/>
    <w:rsid w:val="00527023"/>
    <w:rsid w:val="00531F64"/>
    <w:rsid w:val="0053720E"/>
    <w:rsid w:val="00551017"/>
    <w:rsid w:val="00561C9B"/>
    <w:rsid w:val="00587BA8"/>
    <w:rsid w:val="00591100"/>
    <w:rsid w:val="005C5FD0"/>
    <w:rsid w:val="005D09D6"/>
    <w:rsid w:val="005F7ACE"/>
    <w:rsid w:val="00623A46"/>
    <w:rsid w:val="00633B02"/>
    <w:rsid w:val="00656265"/>
    <w:rsid w:val="0067691E"/>
    <w:rsid w:val="006838AC"/>
    <w:rsid w:val="006C4E6B"/>
    <w:rsid w:val="006D6CE3"/>
    <w:rsid w:val="006F1BAB"/>
    <w:rsid w:val="00710BFC"/>
    <w:rsid w:val="007634E1"/>
    <w:rsid w:val="007747E1"/>
    <w:rsid w:val="00787318"/>
    <w:rsid w:val="007969E5"/>
    <w:rsid w:val="007D0686"/>
    <w:rsid w:val="008230B6"/>
    <w:rsid w:val="00825B0A"/>
    <w:rsid w:val="008273F2"/>
    <w:rsid w:val="008566A7"/>
    <w:rsid w:val="0086413C"/>
    <w:rsid w:val="0086648C"/>
    <w:rsid w:val="00872D19"/>
    <w:rsid w:val="0089274F"/>
    <w:rsid w:val="00897A1C"/>
    <w:rsid w:val="008A0FAF"/>
    <w:rsid w:val="008B610A"/>
    <w:rsid w:val="008C1393"/>
    <w:rsid w:val="0091171B"/>
    <w:rsid w:val="00936ADB"/>
    <w:rsid w:val="00955020"/>
    <w:rsid w:val="009E0519"/>
    <w:rsid w:val="009E4CCE"/>
    <w:rsid w:val="009E6221"/>
    <w:rsid w:val="009F0A01"/>
    <w:rsid w:val="00A031A1"/>
    <w:rsid w:val="00A323B2"/>
    <w:rsid w:val="00A3531D"/>
    <w:rsid w:val="00A3770D"/>
    <w:rsid w:val="00A67DB2"/>
    <w:rsid w:val="00A74734"/>
    <w:rsid w:val="00A930F6"/>
    <w:rsid w:val="00AA08F3"/>
    <w:rsid w:val="00AA2EFF"/>
    <w:rsid w:val="00AA3AE0"/>
    <w:rsid w:val="00AB7F34"/>
    <w:rsid w:val="00AC3A1C"/>
    <w:rsid w:val="00AE3571"/>
    <w:rsid w:val="00B264AC"/>
    <w:rsid w:val="00B57B4B"/>
    <w:rsid w:val="00B7001D"/>
    <w:rsid w:val="00B87FBF"/>
    <w:rsid w:val="00B908A9"/>
    <w:rsid w:val="00B95608"/>
    <w:rsid w:val="00BA7ACB"/>
    <w:rsid w:val="00BE3237"/>
    <w:rsid w:val="00C042CF"/>
    <w:rsid w:val="00C05F71"/>
    <w:rsid w:val="00C23137"/>
    <w:rsid w:val="00C2389A"/>
    <w:rsid w:val="00C36C3E"/>
    <w:rsid w:val="00C81FA1"/>
    <w:rsid w:val="00CB6C2B"/>
    <w:rsid w:val="00CD63F2"/>
    <w:rsid w:val="00DE7AE6"/>
    <w:rsid w:val="00E06785"/>
    <w:rsid w:val="00E214A1"/>
    <w:rsid w:val="00E26842"/>
    <w:rsid w:val="00E3770C"/>
    <w:rsid w:val="00E43CC7"/>
    <w:rsid w:val="00E653BE"/>
    <w:rsid w:val="00E75508"/>
    <w:rsid w:val="00E84BCA"/>
    <w:rsid w:val="00EA05C4"/>
    <w:rsid w:val="00EC0204"/>
    <w:rsid w:val="00ED41B3"/>
    <w:rsid w:val="00EF6B9A"/>
    <w:rsid w:val="00F11593"/>
    <w:rsid w:val="00F152FA"/>
    <w:rsid w:val="00F15D6D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C5FA7"/>
  <w15:docId w15:val="{FB446514-FEC0-428E-B212-80A8392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3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DBDF-6BC1-4B88-B592-55C91E36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41</cp:revision>
  <cp:lastPrinted>2019-07-16T04:52:00Z</cp:lastPrinted>
  <dcterms:created xsi:type="dcterms:W3CDTF">2018-07-20T03:35:00Z</dcterms:created>
  <dcterms:modified xsi:type="dcterms:W3CDTF">2019-07-16T04:58:00Z</dcterms:modified>
</cp:coreProperties>
</file>